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60B" w:rsidRPr="005C060B" w:rsidRDefault="005C060B" w:rsidP="005C060B">
      <w:pPr>
        <w:spacing w:before="100" w:beforeAutospacing="1" w:after="100" w:afterAutospacing="1" w:line="240" w:lineRule="auto"/>
        <w:outlineLvl w:val="1"/>
        <w:rPr>
          <w:rFonts w:ascii="Times New Roman" w:eastAsia="Times New Roman" w:hAnsi="Times New Roman" w:cs="Times New Roman"/>
          <w:b/>
          <w:bCs/>
          <w:sz w:val="36"/>
          <w:szCs w:val="36"/>
          <w:lang w:val="es-ES"/>
        </w:rPr>
      </w:pPr>
      <w:r w:rsidRPr="005C060B">
        <w:rPr>
          <w:rFonts w:ascii="Times New Roman" w:eastAsia="Times New Roman" w:hAnsi="Times New Roman" w:cs="Times New Roman"/>
          <w:b/>
          <w:bCs/>
          <w:sz w:val="36"/>
          <w:szCs w:val="36"/>
          <w:lang w:val="es-ES"/>
        </w:rPr>
        <w:t xml:space="preserve">LA TENTATIVA DEL LEÓN Y EL ÉXITO DE </w:t>
      </w:r>
      <w:r>
        <w:rPr>
          <w:rFonts w:ascii="Times New Roman" w:eastAsia="Times New Roman" w:hAnsi="Times New Roman" w:cs="Times New Roman"/>
          <w:b/>
          <w:bCs/>
          <w:sz w:val="36"/>
          <w:szCs w:val="36"/>
          <w:lang w:val="es-ES"/>
        </w:rPr>
        <w:t>SU EMPRESA </w:t>
      </w:r>
    </w:p>
    <w:p w:rsidR="005C060B" w:rsidRPr="005C060B" w:rsidRDefault="005C060B" w:rsidP="005C060B">
      <w:pPr>
        <w:pStyle w:val="NormalWeb"/>
        <w:rPr>
          <w:lang w:val="es-ES"/>
        </w:rPr>
      </w:pPr>
    </w:p>
    <w:p w:rsidR="005C060B" w:rsidRPr="005C060B" w:rsidRDefault="005C060B" w:rsidP="005C060B">
      <w:pPr>
        <w:pStyle w:val="NormalWeb"/>
        <w:rPr>
          <w:lang w:val="es-ES"/>
        </w:rPr>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37465</wp:posOffset>
            </wp:positionV>
            <wp:extent cx="1371600" cy="1628775"/>
            <wp:effectExtent l="19050" t="0" r="0" b="0"/>
            <wp:wrapSquare wrapText="bothSides"/>
            <wp:docPr id="1" name="Picture 1" descr="la tentativa del leon y el exito de su empre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tentativa del leon y el exito de su empreso"/>
                    <pic:cNvPicPr>
                      <a:picLocks noChangeAspect="1" noChangeArrowheads="1"/>
                    </pic:cNvPicPr>
                  </pic:nvPicPr>
                  <pic:blipFill>
                    <a:blip r:embed="rId4"/>
                    <a:srcRect/>
                    <a:stretch>
                      <a:fillRect/>
                    </a:stretch>
                  </pic:blipFill>
                  <pic:spPr bwMode="auto">
                    <a:xfrm>
                      <a:off x="0" y="0"/>
                      <a:ext cx="1371600" cy="1628775"/>
                    </a:xfrm>
                    <a:prstGeom prst="rect">
                      <a:avLst/>
                    </a:prstGeom>
                    <a:noFill/>
                    <a:ln w="9525">
                      <a:noFill/>
                      <a:miter lim="800000"/>
                      <a:headEnd/>
                      <a:tailEnd/>
                    </a:ln>
                  </pic:spPr>
                </pic:pic>
              </a:graphicData>
            </a:graphic>
          </wp:anchor>
        </w:drawing>
      </w:r>
      <w:r w:rsidRPr="005C060B">
        <w:rPr>
          <w:lang w:val="es-ES"/>
        </w:rPr>
        <w:t>Fray Matías de Córdova</w:t>
      </w:r>
    </w:p>
    <w:p w:rsidR="005C060B" w:rsidRPr="005C060B" w:rsidRDefault="005C060B" w:rsidP="005C060B">
      <w:pPr>
        <w:pStyle w:val="NormalWeb"/>
        <w:rPr>
          <w:lang w:val="es-ES"/>
        </w:rPr>
      </w:pPr>
      <w:r w:rsidRPr="005C060B">
        <w:rPr>
          <w:lang w:val="es-ES"/>
        </w:rPr>
        <w:t>Por Mario Cordero/Diario La Hora</w:t>
      </w:r>
    </w:p>
    <w:p w:rsidR="005C060B" w:rsidRPr="005C060B" w:rsidRDefault="005C060B" w:rsidP="005C060B">
      <w:pPr>
        <w:pStyle w:val="NormalWeb"/>
        <w:rPr>
          <w:lang w:val="es-ES"/>
        </w:rPr>
      </w:pPr>
      <w:r w:rsidRPr="005C060B">
        <w:rPr>
          <w:lang w:val="es-ES"/>
        </w:rPr>
        <w:t xml:space="preserve">Hoy día, este religioso y escritor es conocido por la “Tentativa del león y el éxito de su empresa”, fábula que, por su tamaño, es una opción para lectura en el sistema educativo. Sin embargo, este texto esconde algunas enseñanzas ocultas. Si se analizan los personajes y se ubican en los tiempos </w:t>
      </w:r>
      <w:proofErr w:type="spellStart"/>
      <w:r w:rsidRPr="005C060B">
        <w:rPr>
          <w:lang w:val="es-ES"/>
        </w:rPr>
        <w:t>preindependentistas</w:t>
      </w:r>
      <w:proofErr w:type="spellEnd"/>
      <w:r w:rsidRPr="005C060B">
        <w:rPr>
          <w:lang w:val="es-ES"/>
        </w:rPr>
        <w:t>, se observa que el autor está queriendo dar su opción por el mantenimiento de la Colonia.</w:t>
      </w:r>
    </w:p>
    <w:p w:rsidR="005C060B" w:rsidRPr="005C060B" w:rsidRDefault="005C060B" w:rsidP="005C060B">
      <w:pPr>
        <w:pStyle w:val="NormalWeb"/>
        <w:rPr>
          <w:lang w:val="es-ES"/>
        </w:rPr>
      </w:pPr>
      <w:r w:rsidRPr="005C060B">
        <w:rPr>
          <w:lang w:val="es-ES"/>
        </w:rPr>
        <w:t>Análisis de personajes</w:t>
      </w:r>
    </w:p>
    <w:p w:rsidR="005C060B" w:rsidRPr="005C060B" w:rsidRDefault="005C060B" w:rsidP="005C060B">
      <w:pPr>
        <w:pStyle w:val="NormalWeb"/>
        <w:rPr>
          <w:lang w:val="es-ES"/>
        </w:rPr>
      </w:pPr>
      <w:r w:rsidRPr="005C060B">
        <w:rPr>
          <w:lang w:val="es-ES"/>
        </w:rPr>
        <w:t>Si se analiza cada uno de los personas, según la etapa de la vida a la que pertenece, la clase social y la actitud que asumen, se encuentra lo siguiente.</w:t>
      </w:r>
    </w:p>
    <w:p w:rsidR="005C060B" w:rsidRPr="005C060B" w:rsidRDefault="005C060B" w:rsidP="005C060B">
      <w:pPr>
        <w:pStyle w:val="NormalWeb"/>
        <w:rPr>
          <w:lang w:val="es-ES"/>
        </w:rPr>
      </w:pPr>
      <w:r w:rsidRPr="005C060B">
        <w:rPr>
          <w:lang w:val="es-ES"/>
        </w:rPr>
        <w:t>Leona</w:t>
      </w:r>
    </w:p>
    <w:p w:rsidR="005C060B" w:rsidRPr="005C060B" w:rsidRDefault="005C060B" w:rsidP="005C060B">
      <w:pPr>
        <w:pStyle w:val="NormalWeb"/>
        <w:rPr>
          <w:lang w:val="es-ES"/>
        </w:rPr>
      </w:pPr>
      <w:r w:rsidRPr="005C060B">
        <w:rPr>
          <w:lang w:val="es-ES"/>
        </w:rPr>
        <w:t>Etapa de la vida: pertenece a la etapa adulta madura, específicamente a la maternidad: “Había en los desiertos africanos, / entre un grupo de rocas, una cueva / donde parió una leona su cachorro / y le ocultó con suma diligencia.”</w:t>
      </w:r>
    </w:p>
    <w:p w:rsidR="005C060B" w:rsidRPr="005C060B" w:rsidRDefault="005C060B" w:rsidP="005C060B">
      <w:pPr>
        <w:pStyle w:val="NormalWeb"/>
        <w:rPr>
          <w:lang w:val="es-ES"/>
        </w:rPr>
      </w:pPr>
      <w:r w:rsidRPr="005C060B">
        <w:rPr>
          <w:lang w:val="es-ES"/>
        </w:rPr>
        <w:t>Clase social: pertenece a la clase campesina, que se denota en: a) el ámbito en donde se encuentra, que es un ámbito bucólico, lejano a la ciudad, que se encontraba en: “los desiertos africanos”, y cuando habla con su hijo, y éste se enoja, dice el texto: “(En ese instante da un bramido / que estremece la gruta, el bosque atruena, y el eco que repiten las montañas / por todo el horizonte se dispersa).” Las alusiones de desierto, bosque, montañas, expresan un lugar de campo, y b) en su comparación con el hombre, dice que su fuerza se basa en la industria, haciendo un contraste entre industria y artesanía.</w:t>
      </w:r>
    </w:p>
    <w:p w:rsidR="005C060B" w:rsidRPr="005C060B" w:rsidRDefault="005C060B" w:rsidP="005C060B">
      <w:pPr>
        <w:pStyle w:val="NormalWeb"/>
        <w:rPr>
          <w:lang w:val="es-ES"/>
        </w:rPr>
      </w:pPr>
      <w:r w:rsidRPr="005C060B">
        <w:rPr>
          <w:lang w:val="es-ES"/>
        </w:rPr>
        <w:t>Actitud: su actitud hacia el león es de ternura y cariño, expresado, primero, en la alusión de que: “le ocultó con suma diligencia. / Después que con su leche le ha nutrido, / de carnes elegidas le alimenta, / y da, con excelentes instrucciones, / la última mano a su piedad materna”. Sus consejos denotan una actitud prudente: “-La ardiente juventud te precipita, / ?le replica la madre</w:t>
      </w:r>
      <w:proofErr w:type="gramStart"/>
      <w:r w:rsidRPr="005C060B">
        <w:rPr>
          <w:lang w:val="es-ES"/>
        </w:rPr>
        <w:t>?</w:t>
      </w:r>
      <w:proofErr w:type="gramEnd"/>
      <w:r w:rsidRPr="005C060B">
        <w:rPr>
          <w:lang w:val="es-ES"/>
        </w:rPr>
        <w:t xml:space="preserve"> no es prudencia / buscarse por sí mismo la desgracia, / aunque es valor sufrirla cuando llega.” Por último, su actitud ante el hombre es de respeto: “</w:t>
      </w:r>
      <w:proofErr w:type="gramStart"/>
      <w:r w:rsidRPr="005C060B">
        <w:rPr>
          <w:lang w:val="es-ES"/>
        </w:rPr>
        <w:t>?El</w:t>
      </w:r>
      <w:proofErr w:type="gramEnd"/>
      <w:r w:rsidRPr="005C060B">
        <w:rPr>
          <w:lang w:val="es-ES"/>
        </w:rPr>
        <w:t xml:space="preserve"> hombre ?dice la prudente madre? / </w:t>
      </w:r>
      <w:proofErr w:type="gramStart"/>
      <w:r w:rsidRPr="005C060B">
        <w:rPr>
          <w:lang w:val="es-ES"/>
        </w:rPr>
        <w:t>es</w:t>
      </w:r>
      <w:proofErr w:type="gramEnd"/>
      <w:r w:rsidRPr="005C060B">
        <w:rPr>
          <w:lang w:val="es-ES"/>
        </w:rPr>
        <w:t xml:space="preserve"> animal de una mediana fuerza / que la suele aumentar el ejercicio, / sin que la tuya compararse pueda; / mas, con sagacidad, industria y maña / todo lo rinde, todo lo sujeta [...] Y así, evita encontrarlo; huye hijo mío; acelerado corre a tu caverna…”</w:t>
      </w:r>
    </w:p>
    <w:p w:rsidR="005C060B" w:rsidRDefault="005C060B" w:rsidP="005C060B">
      <w:pPr>
        <w:pStyle w:val="NormalWeb"/>
        <w:rPr>
          <w:lang w:val="es-ES"/>
        </w:rPr>
      </w:pPr>
    </w:p>
    <w:p w:rsidR="005C060B" w:rsidRDefault="005C060B" w:rsidP="005C060B">
      <w:pPr>
        <w:pStyle w:val="NormalWeb"/>
        <w:rPr>
          <w:lang w:val="es-ES"/>
        </w:rPr>
      </w:pPr>
    </w:p>
    <w:p w:rsidR="005C060B" w:rsidRPr="005C060B" w:rsidRDefault="005C060B" w:rsidP="005C060B">
      <w:pPr>
        <w:pStyle w:val="NormalWeb"/>
        <w:rPr>
          <w:lang w:val="es-ES"/>
        </w:rPr>
      </w:pPr>
      <w:r w:rsidRPr="005C060B">
        <w:rPr>
          <w:lang w:val="es-ES"/>
        </w:rPr>
        <w:lastRenderedPageBreak/>
        <w:t>León</w:t>
      </w:r>
    </w:p>
    <w:p w:rsidR="005C060B" w:rsidRPr="005C060B" w:rsidRDefault="005C060B" w:rsidP="005C060B">
      <w:pPr>
        <w:pStyle w:val="NormalWeb"/>
        <w:rPr>
          <w:lang w:val="es-ES"/>
        </w:rPr>
      </w:pPr>
      <w:r w:rsidRPr="005C060B">
        <w:rPr>
          <w:lang w:val="es-ES"/>
        </w:rPr>
        <w:t>Etapa de la vida: pertenece a la juventud, que sin confusión se infiere de las palabras de su madre: “La ardiente juventud te precipita”.</w:t>
      </w:r>
    </w:p>
    <w:p w:rsidR="005C060B" w:rsidRPr="005C060B" w:rsidRDefault="005C060B" w:rsidP="005C060B">
      <w:pPr>
        <w:pStyle w:val="NormalWeb"/>
        <w:rPr>
          <w:lang w:val="es-ES"/>
        </w:rPr>
      </w:pPr>
      <w:r w:rsidRPr="005C060B">
        <w:rPr>
          <w:lang w:val="es-ES"/>
        </w:rPr>
        <w:t>Clase social: al ser hijo de la leona, se infiere que también pertenece a la clase campesina.</w:t>
      </w:r>
    </w:p>
    <w:p w:rsidR="005C060B" w:rsidRPr="005C060B" w:rsidRDefault="005C060B" w:rsidP="005C060B">
      <w:pPr>
        <w:pStyle w:val="NormalWeb"/>
        <w:rPr>
          <w:lang w:val="es-ES"/>
        </w:rPr>
      </w:pPr>
      <w:r w:rsidRPr="005C060B">
        <w:rPr>
          <w:lang w:val="es-ES"/>
        </w:rPr>
        <w:t>Actitud: su actitud es precipitada, altanera, temeraria, orgullosa, lleno de ínfulas. Aunque, al final, su actitud es ingenua al caer en la trampa que le tiende el hombre, que denota su misma condición campesina, sin maña, sagacidad ni industria.</w:t>
      </w:r>
    </w:p>
    <w:p w:rsidR="005C060B" w:rsidRPr="005C060B" w:rsidRDefault="005C060B" w:rsidP="005C060B">
      <w:pPr>
        <w:pStyle w:val="NormalWeb"/>
        <w:rPr>
          <w:lang w:val="es-ES"/>
        </w:rPr>
      </w:pPr>
      <w:r w:rsidRPr="005C060B">
        <w:rPr>
          <w:lang w:val="es-ES"/>
        </w:rPr>
        <w:t>Buey</w:t>
      </w:r>
    </w:p>
    <w:p w:rsidR="005C060B" w:rsidRPr="005C060B" w:rsidRDefault="005C060B" w:rsidP="005C060B">
      <w:pPr>
        <w:pStyle w:val="NormalWeb"/>
        <w:rPr>
          <w:lang w:val="es-ES"/>
        </w:rPr>
      </w:pPr>
      <w:r w:rsidRPr="005C060B">
        <w:rPr>
          <w:lang w:val="es-ES"/>
        </w:rPr>
        <w:t>Etapa de la vida: pertenece a la etapa adulta, ya que su ocupación es el trabajo del campo.</w:t>
      </w:r>
    </w:p>
    <w:p w:rsidR="005C060B" w:rsidRPr="005C060B" w:rsidRDefault="005C060B" w:rsidP="005C060B">
      <w:pPr>
        <w:pStyle w:val="NormalWeb"/>
        <w:rPr>
          <w:lang w:val="es-ES"/>
        </w:rPr>
      </w:pPr>
      <w:r w:rsidRPr="005C060B">
        <w:rPr>
          <w:lang w:val="es-ES"/>
        </w:rPr>
        <w:t>Clase social: también pertenece a la clase campesina y trabajadora. A diferencia de la leona y del león, el buey es explotado por el hombre: “¡ay de mí! no soy el hombre; soy de los infelices que sujeta”, de lo que se puede inferir su sumisión al hombre; por lo tanto, es posible, también por la época en que el autor escribe la fábula, que el buey represente a la clase indígena.</w:t>
      </w:r>
    </w:p>
    <w:p w:rsidR="005C060B" w:rsidRPr="005C060B" w:rsidRDefault="005C060B" w:rsidP="005C060B">
      <w:pPr>
        <w:pStyle w:val="NormalWeb"/>
        <w:rPr>
          <w:lang w:val="es-ES"/>
        </w:rPr>
      </w:pPr>
      <w:r w:rsidRPr="005C060B">
        <w:rPr>
          <w:lang w:val="es-ES"/>
        </w:rPr>
        <w:t>Actitud: su actitud ante el hombre es de temor y evasión y resentimiento, ya que expresa al león todo el sufrimiento que le ha provocado el hombre y dice: “porque si tú deseas encontrarle, / yo apetezco y procuro no me vea.”</w:t>
      </w:r>
    </w:p>
    <w:p w:rsidR="005C060B" w:rsidRPr="005C060B" w:rsidRDefault="005C060B" w:rsidP="005C060B">
      <w:pPr>
        <w:pStyle w:val="NormalWeb"/>
        <w:rPr>
          <w:lang w:val="es-ES"/>
        </w:rPr>
      </w:pPr>
      <w:r w:rsidRPr="005C060B">
        <w:rPr>
          <w:lang w:val="es-ES"/>
        </w:rPr>
        <w:t>Caballo</w:t>
      </w:r>
    </w:p>
    <w:p w:rsidR="005C060B" w:rsidRPr="005C060B" w:rsidRDefault="005C060B" w:rsidP="005C060B">
      <w:pPr>
        <w:pStyle w:val="NormalWeb"/>
        <w:rPr>
          <w:lang w:val="es-ES"/>
        </w:rPr>
      </w:pPr>
      <w:r w:rsidRPr="005C060B">
        <w:rPr>
          <w:lang w:val="es-ES"/>
        </w:rPr>
        <w:t>Etapa de la vida: edad adulta.</w:t>
      </w:r>
    </w:p>
    <w:p w:rsidR="005C060B" w:rsidRPr="005C060B" w:rsidRDefault="005C060B" w:rsidP="005C060B">
      <w:pPr>
        <w:pStyle w:val="NormalWeb"/>
        <w:rPr>
          <w:lang w:val="es-ES"/>
        </w:rPr>
      </w:pPr>
      <w:r w:rsidRPr="005C060B">
        <w:rPr>
          <w:lang w:val="es-ES"/>
        </w:rPr>
        <w:t>Clase social: por su relación con el hombre, puede inferirse que pertenece a la clase militar: “corriendo más veloz que una centella, / alcanzo a los rebeldes fugitivos / que no quieren estar a su obediencia. [...] cuando el clarín y los timbales suenan, / erizada la crin, hiriendo el suelo, como sensible a la gloriosa empresa, / lejos de amedrentarme los horrores, / a mi señor advierto la impaciencia / con que deseo entrar, por él, en parte / de los riesgos y afanes de la guerra.”, lo cual expresa que desempeña un papel de opresor y de objeto útil en la guerra. Esto se remarca en la ofensa que el caballo hizo al león, al observar que éste deseaba afrontar al hombre: “Luego, volviendo las torneadas ancas, / con tal ímpetu emprende la carrera, / que a la fiera en los ojos encendidos / con las patas arroja las arenas.”</w:t>
      </w:r>
    </w:p>
    <w:p w:rsidR="005C060B" w:rsidRPr="005C060B" w:rsidRDefault="005C060B" w:rsidP="005C060B">
      <w:pPr>
        <w:pStyle w:val="NormalWeb"/>
        <w:rPr>
          <w:lang w:val="es-ES"/>
        </w:rPr>
      </w:pPr>
      <w:r w:rsidRPr="005C060B">
        <w:rPr>
          <w:lang w:val="es-ES"/>
        </w:rPr>
        <w:t>Actitud: su actitud es soberbia: “</w:t>
      </w:r>
      <w:proofErr w:type="gramStart"/>
      <w:r w:rsidRPr="005C060B">
        <w:rPr>
          <w:lang w:val="es-ES"/>
        </w:rPr>
        <w:t>?Del</w:t>
      </w:r>
      <w:proofErr w:type="gramEnd"/>
      <w:r w:rsidRPr="005C060B">
        <w:rPr>
          <w:lang w:val="es-ES"/>
        </w:rPr>
        <w:t xml:space="preserve"> hombre, a quien se rinde mi soberbia”. Ante el hombre es servil y obediente, que, a pesar de las ofensas del hombre: “con la espuela me bate los ijares”, le sirve y toma parte de sus empresas, aunque sean peligrosas.</w:t>
      </w:r>
    </w:p>
    <w:p w:rsidR="005C060B" w:rsidRPr="005C060B" w:rsidRDefault="005C060B" w:rsidP="005C060B">
      <w:pPr>
        <w:pStyle w:val="NormalWeb"/>
        <w:rPr>
          <w:lang w:val="es-ES"/>
        </w:rPr>
      </w:pPr>
      <w:r w:rsidRPr="005C060B">
        <w:rPr>
          <w:lang w:val="es-ES"/>
        </w:rPr>
        <w:t>Perro</w:t>
      </w:r>
    </w:p>
    <w:p w:rsidR="005C060B" w:rsidRPr="005C060B" w:rsidRDefault="005C060B" w:rsidP="005C060B">
      <w:pPr>
        <w:pStyle w:val="NormalWeb"/>
        <w:rPr>
          <w:lang w:val="es-ES"/>
        </w:rPr>
      </w:pPr>
      <w:r w:rsidRPr="005C060B">
        <w:rPr>
          <w:lang w:val="es-ES"/>
        </w:rPr>
        <w:t>Etapa de la vida: etapa adulta.</w:t>
      </w:r>
    </w:p>
    <w:p w:rsidR="005C060B" w:rsidRDefault="005C060B" w:rsidP="005C060B">
      <w:pPr>
        <w:pStyle w:val="NormalWeb"/>
        <w:rPr>
          <w:lang w:val="es-ES"/>
        </w:rPr>
      </w:pPr>
      <w:r w:rsidRPr="005C060B">
        <w:rPr>
          <w:lang w:val="es-ES"/>
        </w:rPr>
        <w:t xml:space="preserve">Clase social: el perro desempeña una gran variedad de papeles ante el hombre: consigue su alimento: “Si me mandas seguir una caza, / ¡con qué empeño, qué celo, qué presteza, / la persigo, la alcanzo y de ella triunfo!”; vela el sueño y cuida la casa: “Cuando duermes, yo velo cuidadoso; / rondo la casa, porque no sorprenda / algún extraño tan preciosa vida”; defiende al </w:t>
      </w:r>
      <w:r w:rsidRPr="005C060B">
        <w:rPr>
          <w:lang w:val="es-ES"/>
        </w:rPr>
        <w:lastRenderedPageBreak/>
        <w:t xml:space="preserve">hombre: “muestro, además, mi celo en la defensa”. Estas funciones pueden ser desempeñadas en la sociedad por la clase media, la burocracia y la policía, ésta última por la seguridad que le </w:t>
      </w:r>
    </w:p>
    <w:p w:rsidR="005C060B" w:rsidRPr="005C060B" w:rsidRDefault="005C060B" w:rsidP="005C060B">
      <w:pPr>
        <w:pStyle w:val="NormalWeb"/>
        <w:rPr>
          <w:lang w:val="es-ES"/>
        </w:rPr>
      </w:pPr>
      <w:proofErr w:type="gramStart"/>
      <w:r w:rsidRPr="005C060B">
        <w:rPr>
          <w:lang w:val="es-ES"/>
        </w:rPr>
        <w:t>brinda</w:t>
      </w:r>
      <w:proofErr w:type="gramEnd"/>
      <w:r w:rsidRPr="005C060B">
        <w:rPr>
          <w:lang w:val="es-ES"/>
        </w:rPr>
        <w:t>. En general, el perro se describe como un criado: “Ningún criado te da más testimonios / de amor, de sumisión y de obediencia [...] Lamiéndote la mano que me hiere, / y postrado a tus pies, pido me vuelvas / a tu amistad, y una mirada tuya, / golpes, desprecios, todo lo compensa.”</w:t>
      </w:r>
    </w:p>
    <w:p w:rsidR="005C060B" w:rsidRPr="005C060B" w:rsidRDefault="005C060B" w:rsidP="005C060B">
      <w:pPr>
        <w:pStyle w:val="NormalWeb"/>
        <w:rPr>
          <w:lang w:val="es-ES"/>
        </w:rPr>
      </w:pPr>
      <w:r w:rsidRPr="005C060B">
        <w:rPr>
          <w:lang w:val="es-ES"/>
        </w:rPr>
        <w:t>Actitud: leal, sumiso y obediente.</w:t>
      </w:r>
    </w:p>
    <w:p w:rsidR="005C060B" w:rsidRPr="005C060B" w:rsidRDefault="005C060B" w:rsidP="005C060B">
      <w:pPr>
        <w:pStyle w:val="NormalWeb"/>
        <w:rPr>
          <w:lang w:val="es-ES"/>
        </w:rPr>
      </w:pPr>
      <w:r w:rsidRPr="005C060B">
        <w:rPr>
          <w:lang w:val="es-ES"/>
        </w:rPr>
        <w:t>Hombre</w:t>
      </w:r>
    </w:p>
    <w:p w:rsidR="005C060B" w:rsidRPr="005C060B" w:rsidRDefault="005C060B" w:rsidP="005C060B">
      <w:pPr>
        <w:pStyle w:val="NormalWeb"/>
        <w:rPr>
          <w:lang w:val="es-ES"/>
        </w:rPr>
      </w:pPr>
      <w:r w:rsidRPr="005C060B">
        <w:rPr>
          <w:lang w:val="es-ES"/>
        </w:rPr>
        <w:t>Etapa de la vida: etapa adulta.</w:t>
      </w:r>
    </w:p>
    <w:p w:rsidR="005C060B" w:rsidRPr="005C060B" w:rsidRDefault="005C060B" w:rsidP="005C060B">
      <w:pPr>
        <w:pStyle w:val="NormalWeb"/>
        <w:rPr>
          <w:lang w:val="es-ES"/>
        </w:rPr>
      </w:pPr>
      <w:r w:rsidRPr="005C060B">
        <w:rPr>
          <w:lang w:val="es-ES"/>
        </w:rPr>
        <w:t>Clase social: dentro de la estratificación, es la clase dominante; en contraposición con el león, el hombre es urbano. Se vale de la industria para manipular la naturaleza. Esto se refleja en la utilización del hacha para derribar el árbol.</w:t>
      </w:r>
    </w:p>
    <w:p w:rsidR="005C060B" w:rsidRPr="005C060B" w:rsidRDefault="005C060B" w:rsidP="005C060B">
      <w:pPr>
        <w:pStyle w:val="NormalWeb"/>
        <w:rPr>
          <w:lang w:val="es-ES"/>
        </w:rPr>
      </w:pPr>
      <w:r w:rsidRPr="005C060B">
        <w:rPr>
          <w:lang w:val="es-ES"/>
        </w:rPr>
        <w:t>Actitud: es valiente, porque no rechaza el reto del león, pero se muestra astuto al tenderle una trampa y vencer con maña al león; sin embargo, las actitudes que más resaltan son que el hombre es compasivo y piadoso, ya que perdona la vida del león, aún cuando ya estaba vencido y el mismo león le pide que hiera su cabeza con el hacha, pero el hombre no quiso. Además, todas estas actitudes denotan que el hombre se diferencia de los demás personajes por ser inteligente.</w:t>
      </w:r>
    </w:p>
    <w:p w:rsidR="005C060B" w:rsidRPr="005C060B" w:rsidRDefault="005C060B" w:rsidP="005C060B">
      <w:pPr>
        <w:pStyle w:val="NormalWeb"/>
        <w:rPr>
          <w:lang w:val="es-ES"/>
        </w:rPr>
      </w:pPr>
      <w:r w:rsidRPr="005C060B">
        <w:rPr>
          <w:lang w:val="es-ES"/>
        </w:rPr>
        <w:t>Moraleja</w:t>
      </w:r>
    </w:p>
    <w:p w:rsidR="005C060B" w:rsidRPr="005C060B" w:rsidRDefault="005C060B" w:rsidP="005C060B">
      <w:pPr>
        <w:pStyle w:val="NormalWeb"/>
        <w:rPr>
          <w:lang w:val="es-ES"/>
        </w:rPr>
      </w:pPr>
      <w:r w:rsidRPr="005C060B">
        <w:rPr>
          <w:lang w:val="es-ES"/>
        </w:rPr>
        <w:t>La moraleja aparece al final de la fábula: “</w:t>
      </w:r>
      <w:proofErr w:type="gramStart"/>
      <w:r w:rsidRPr="005C060B">
        <w:rPr>
          <w:lang w:val="es-ES"/>
        </w:rPr>
        <w:t>?¡</w:t>
      </w:r>
      <w:proofErr w:type="gramEnd"/>
      <w:r w:rsidRPr="005C060B">
        <w:rPr>
          <w:lang w:val="es-ES"/>
        </w:rPr>
        <w:t>Mucha gloria es vencerte, noble fiera; / mas, sin comparación es más glorioso / el triunfo celestial de la Clemencia!” Esto significa que el valor que domina el final de la fábula es la clemencia, en oposición a la venganza, a pesar de que el león se humillara y pidiera su muerte al reconocer la inteligencia del hombre.</w:t>
      </w:r>
    </w:p>
    <w:p w:rsidR="005C060B" w:rsidRPr="005C060B" w:rsidRDefault="005C060B" w:rsidP="005C060B">
      <w:pPr>
        <w:pStyle w:val="NormalWeb"/>
        <w:rPr>
          <w:lang w:val="es-ES"/>
        </w:rPr>
      </w:pPr>
      <w:r w:rsidRPr="005C060B">
        <w:rPr>
          <w:lang w:val="es-ES"/>
        </w:rPr>
        <w:t xml:space="preserve">La actitud clemente del hombre choca con la concepción que la leona, el buey, el caballo y el perro tienen del hombre. Para la leona, el hombre es un opresor que domina la naturaleza, y en su afán por conseguirlo, hace daño incluso a los de su misma especie. El buey se queja de que no lo dejaba tomar leche de su madre, lo hacía trabajar en exceso, lo castigaba cuando no trabajaba y lo mataba cuando ya era viejo. El caballo, aunque sin indignación, dice que el hombre le pica con sus espuelas para que vaya más rápido, y lo hace participar en acciones peligrosas de la guerra. El perro dice que el hombre es ingrato y que no da cuenta de la fidelidad del perro. Sin embargo, la actitud inteligente y clemente del hombre da muestras de cómo debe ser el hombre (según el autor, en su intención moralizadora) ante sus vencidos y humillados, es decir, ante sus clases inferiores. Esto estará enmarcado dentro de un contexto ideológico y religioso del Cristianismo, en donde resalta la clemencia; pero no cualquier clemencia, sino la Clemencia Celestial, que viene de Dios. Esto se puede explicar extrínsecamente, recordando que el autor de la fábula pertenece a la Iglesia Católica: es </w:t>
      </w:r>
      <w:proofErr w:type="gramStart"/>
      <w:r w:rsidRPr="005C060B">
        <w:rPr>
          <w:lang w:val="es-ES"/>
        </w:rPr>
        <w:t>una</w:t>
      </w:r>
      <w:proofErr w:type="gramEnd"/>
      <w:r w:rsidRPr="005C060B">
        <w:rPr>
          <w:lang w:val="es-ES"/>
        </w:rPr>
        <w:t xml:space="preserve"> fraile dominico.</w:t>
      </w:r>
    </w:p>
    <w:p w:rsidR="005C060B" w:rsidRPr="005C060B" w:rsidRDefault="005C060B" w:rsidP="005C060B">
      <w:pPr>
        <w:pStyle w:val="NormalWeb"/>
        <w:rPr>
          <w:lang w:val="es-ES"/>
        </w:rPr>
      </w:pPr>
      <w:r w:rsidRPr="005C060B">
        <w:rPr>
          <w:lang w:val="es-ES"/>
        </w:rPr>
        <w:t>Una moraleja secundaria viene dada por la figura del león, que por su actitud prepotente y orgullosa, se da cuenta, y como se lo decía la madre, que la humildad es una de las mejores virtudes que debe seguir.</w:t>
      </w:r>
    </w:p>
    <w:p w:rsidR="00560971" w:rsidRPr="005C060B" w:rsidRDefault="005C060B">
      <w:pPr>
        <w:rPr>
          <w:lang w:val="es-ES"/>
        </w:rPr>
      </w:pPr>
    </w:p>
    <w:sectPr w:rsidR="00560971" w:rsidRPr="005C060B" w:rsidSect="005C060B">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060B"/>
    <w:rsid w:val="00566921"/>
    <w:rsid w:val="005C060B"/>
    <w:rsid w:val="00600C24"/>
    <w:rsid w:val="00D90B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B1B"/>
  </w:style>
  <w:style w:type="paragraph" w:styleId="Heading2">
    <w:name w:val="heading 2"/>
    <w:basedOn w:val="Normal"/>
    <w:link w:val="Heading2Char"/>
    <w:uiPriority w:val="9"/>
    <w:qFormat/>
    <w:rsid w:val="005C060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060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C0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60B"/>
    <w:rPr>
      <w:rFonts w:ascii="Tahoma" w:hAnsi="Tahoma" w:cs="Tahoma"/>
      <w:sz w:val="16"/>
      <w:szCs w:val="16"/>
    </w:rPr>
  </w:style>
  <w:style w:type="character" w:customStyle="1" w:styleId="Heading2Char">
    <w:name w:val="Heading 2 Char"/>
    <w:basedOn w:val="DefaultParagraphFont"/>
    <w:link w:val="Heading2"/>
    <w:uiPriority w:val="9"/>
    <w:rsid w:val="005C060B"/>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500975755">
      <w:bodyDiv w:val="1"/>
      <w:marLeft w:val="0"/>
      <w:marRight w:val="0"/>
      <w:marTop w:val="0"/>
      <w:marBottom w:val="0"/>
      <w:divBdr>
        <w:top w:val="none" w:sz="0" w:space="0" w:color="auto"/>
        <w:left w:val="none" w:sz="0" w:space="0" w:color="auto"/>
        <w:bottom w:val="none" w:sz="0" w:space="0" w:color="auto"/>
        <w:right w:val="none" w:sz="0" w:space="0" w:color="auto"/>
      </w:divBdr>
    </w:div>
    <w:div w:id="157531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1217</Words>
  <Characters>6937</Characters>
  <Application>Microsoft Office Word</Application>
  <DocSecurity>0</DocSecurity>
  <Lines>57</Lines>
  <Paragraphs>16</Paragraphs>
  <ScaleCrop>false</ScaleCrop>
  <Company>ProLink</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2012-04-11T15:46:00Z</cp:lastPrinted>
  <dcterms:created xsi:type="dcterms:W3CDTF">2012-04-11T15:43:00Z</dcterms:created>
  <dcterms:modified xsi:type="dcterms:W3CDTF">2012-04-11T15:51:00Z</dcterms:modified>
</cp:coreProperties>
</file>